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94A83" w14:textId="7C70064D" w:rsidR="006A7019" w:rsidRPr="006A7019" w:rsidRDefault="006A7019" w:rsidP="006A7019">
      <w:pPr>
        <w:suppressAutoHyphens/>
        <w:autoSpaceDN w:val="0"/>
        <w:spacing w:after="0" w:line="312" w:lineRule="exact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6A7019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Nazwa urządzenia:</w:t>
      </w:r>
      <w:r w:rsidRPr="006A701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  <w:t xml:space="preserve"> </w:t>
      </w:r>
      <w:r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biurko</w:t>
      </w:r>
      <w:r w:rsidR="006E7958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 </w:t>
      </w:r>
      <w:r w:rsidR="003B2662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do</w:t>
      </w:r>
      <w:r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 </w:t>
      </w:r>
      <w:r w:rsidRPr="006A701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 xml:space="preserve">gabinetu lekarskiego </w:t>
      </w:r>
      <w:r w:rsidRPr="006A7019"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>sztuk 1</w:t>
      </w:r>
      <w:r>
        <w:rPr>
          <w:rFonts w:ascii="Calibri" w:eastAsia="Times New Roman" w:hAnsi="Calibri" w:cs="Calibri"/>
          <w:b/>
          <w:bCs/>
          <w:kern w:val="3"/>
          <w:sz w:val="20"/>
          <w:szCs w:val="20"/>
          <w:lang w:eastAsia="zh-CN"/>
          <w14:ligatures w14:val="none"/>
        </w:rPr>
        <w:t>0</w:t>
      </w:r>
    </w:p>
    <w:p w14:paraId="68AC4AC5" w14:textId="77777777" w:rsidR="006A7019" w:rsidRPr="006A7019" w:rsidRDefault="006A7019" w:rsidP="006A7019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6A7019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>Producent</w:t>
      </w:r>
      <w:r w:rsidRPr="006A701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</w:r>
      <w:r w:rsidRPr="006A701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ab/>
        <w:t>..............................................................................................</w:t>
      </w:r>
    </w:p>
    <w:p w14:paraId="34BD56D6" w14:textId="77777777" w:rsidR="006A7019" w:rsidRPr="006A7019" w:rsidRDefault="006A7019" w:rsidP="006A7019">
      <w:pPr>
        <w:suppressAutoHyphens/>
        <w:autoSpaceDN w:val="0"/>
        <w:spacing w:after="0" w:line="312" w:lineRule="exact"/>
        <w:jc w:val="both"/>
        <w:rPr>
          <w:rFonts w:ascii="Times New Roman" w:eastAsia="Times New Roman" w:hAnsi="Times New Roman" w:cs="Times New Roman"/>
          <w:kern w:val="3"/>
          <w:sz w:val="20"/>
          <w:szCs w:val="20"/>
          <w:lang w:eastAsia="zh-CN"/>
          <w14:ligatures w14:val="none"/>
        </w:rPr>
      </w:pPr>
      <w:r w:rsidRPr="006A7019">
        <w:rPr>
          <w:rFonts w:ascii="Calibri" w:eastAsia="Times New Roman" w:hAnsi="Calibri" w:cs="Calibri"/>
          <w:b/>
          <w:kern w:val="3"/>
          <w:sz w:val="20"/>
          <w:szCs w:val="20"/>
          <w:lang w:eastAsia="zh-CN"/>
          <w14:ligatures w14:val="none"/>
        </w:rPr>
        <w:t xml:space="preserve">Typ i rok produkcji         </w:t>
      </w:r>
      <w:r w:rsidRPr="006A7019">
        <w:rPr>
          <w:rFonts w:ascii="Calibri" w:eastAsia="Times New Roman" w:hAnsi="Calibri" w:cs="Calibri"/>
          <w:kern w:val="3"/>
          <w:sz w:val="20"/>
          <w:szCs w:val="20"/>
          <w:lang w:eastAsia="zh-CN"/>
          <w14:ligatures w14:val="none"/>
        </w:rPr>
        <w:t>..................................................................................................</w:t>
      </w:r>
    </w:p>
    <w:p w14:paraId="5EB91F77" w14:textId="77777777" w:rsidR="006A7019" w:rsidRPr="006A7019" w:rsidRDefault="006A7019" w:rsidP="006A7019">
      <w:pPr>
        <w:shd w:val="clear" w:color="auto" w:fill="FFFFFF"/>
        <w:suppressAutoHyphens/>
        <w:autoSpaceDN w:val="0"/>
        <w:spacing w:after="0" w:line="240" w:lineRule="auto"/>
        <w:jc w:val="center"/>
        <w:rPr>
          <w:rFonts w:ascii="Calibri" w:eastAsia="Times New Roman" w:hAnsi="Calibri" w:cs="Calibri"/>
          <w:color w:val="000000"/>
          <w:spacing w:val="-2"/>
          <w:kern w:val="3"/>
          <w:sz w:val="20"/>
          <w:szCs w:val="20"/>
          <w:lang w:eastAsia="zh-CN"/>
          <w14:ligatures w14:val="none"/>
        </w:rPr>
      </w:pPr>
    </w:p>
    <w:tbl>
      <w:tblPr>
        <w:tblW w:w="8910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5"/>
        <w:gridCol w:w="4963"/>
        <w:gridCol w:w="1275"/>
        <w:gridCol w:w="2137"/>
      </w:tblGrid>
      <w:tr w:rsidR="006A7019" w:rsidRPr="006A7019" w14:paraId="52C1736D" w14:textId="77777777">
        <w:trPr>
          <w:trHeight w:val="78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F8FC42" w14:textId="77777777" w:rsidR="006A7019" w:rsidRPr="006A7019" w:rsidRDefault="006A7019" w:rsidP="006A701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A701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F25CA0" w14:textId="77777777" w:rsidR="006A7019" w:rsidRPr="006A7019" w:rsidRDefault="006A7019" w:rsidP="006A701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A701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Opis wymaganych parametrów technicznych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82849" w14:textId="77777777" w:rsidR="006A7019" w:rsidRPr="006A7019" w:rsidRDefault="006A7019" w:rsidP="006A7019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A701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 graniczne</w:t>
            </w:r>
            <w:r w:rsidRPr="006A701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>wartość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8E6144" w14:textId="77777777" w:rsidR="006A7019" w:rsidRPr="006A7019" w:rsidRDefault="006A7019" w:rsidP="006A701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A701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Parametry oferowanego</w:t>
            </w:r>
          </w:p>
          <w:p w14:paraId="50366B5B" w14:textId="77777777" w:rsidR="006A7019" w:rsidRPr="006A7019" w:rsidRDefault="006A7019" w:rsidP="006A7019">
            <w:pPr>
              <w:suppressAutoHyphens/>
              <w:autoSpaceDN w:val="0"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A7019">
              <w:rPr>
                <w:rFonts w:ascii="Calibri" w:eastAsia="Times New Roman" w:hAnsi="Calibri" w:cs="Calibri"/>
                <w:b/>
                <w:kern w:val="3"/>
                <w:sz w:val="20"/>
                <w:szCs w:val="20"/>
                <w:lang w:eastAsia="zh-CN" w:bidi="hi-IN"/>
                <w14:ligatures w14:val="none"/>
              </w:rPr>
              <w:t>urządzenia</w:t>
            </w:r>
          </w:p>
        </w:tc>
      </w:tr>
      <w:tr w:rsidR="006A7019" w:rsidRPr="006A7019" w14:paraId="239D018F" w14:textId="77777777" w:rsidTr="005C5A4F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5EF9E" w14:textId="77777777" w:rsidR="006A7019" w:rsidRPr="006A7019" w:rsidRDefault="006A7019" w:rsidP="006A7019">
            <w:pPr>
              <w:numPr>
                <w:ilvl w:val="0"/>
                <w:numId w:val="1"/>
              </w:numPr>
              <w:autoSpaceDN w:val="0"/>
              <w:spacing w:after="0" w:line="240" w:lineRule="auto"/>
              <w:contextualSpacing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766420" w14:textId="5B9A7472" w:rsidR="006A7019" w:rsidRPr="006A7019" w:rsidRDefault="004C4ADD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Wymiary </w:t>
            </w:r>
            <w:r w:rsidR="00896337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biurka 1400 x </w:t>
            </w:r>
            <w:r w:rsidR="00C027A4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700 x 740 mm ( ± 2</w:t>
            </w:r>
            <w:r w:rsidR="009C7E17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0mm)</w:t>
            </w:r>
            <w:r w:rsidR="00C027A4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EC16C4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20957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6A7019" w:rsidRPr="006A7019" w14:paraId="67B87A19" w14:textId="77777777" w:rsidTr="005C5A4F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519234" w14:textId="77777777" w:rsidR="006A7019" w:rsidRPr="006A7019" w:rsidRDefault="006A7019" w:rsidP="006A7019">
            <w:pPr>
              <w:numPr>
                <w:ilvl w:val="0"/>
                <w:numId w:val="1"/>
              </w:numPr>
              <w:autoSpaceDN w:val="0"/>
              <w:spacing w:after="0" w:line="240" w:lineRule="auto"/>
              <w:contextualSpacing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2CB21" w14:textId="21E8FA28" w:rsidR="006A7019" w:rsidRPr="006A7019" w:rsidRDefault="009C7E17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Blat wykonany z płyty </w:t>
            </w:r>
            <w:proofErr w:type="spellStart"/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melaminowanej</w:t>
            </w:r>
            <w:proofErr w:type="spellEnd"/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 28mm</w:t>
            </w:r>
            <w:r w:rsidR="00D06949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(±2 mm)</w:t>
            </w:r>
            <w:r w:rsidR="001B1028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 kolor biały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177C97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139142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6A7019" w:rsidRPr="006A7019" w14:paraId="34B47CC7" w14:textId="77777777" w:rsidTr="005C5A4F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310B4B" w14:textId="77777777" w:rsidR="006A7019" w:rsidRPr="006A7019" w:rsidRDefault="006A7019" w:rsidP="006A7019">
            <w:pPr>
              <w:numPr>
                <w:ilvl w:val="0"/>
                <w:numId w:val="1"/>
              </w:numPr>
              <w:autoSpaceDN w:val="0"/>
              <w:spacing w:after="0" w:line="240" w:lineRule="auto"/>
              <w:contextualSpacing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8AF98A" w14:textId="30735FDF" w:rsidR="006A7019" w:rsidRPr="006A7019" w:rsidRDefault="00D0694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obrzeża ABS;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3ECF0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589CE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6A7019" w:rsidRPr="006A7019" w14:paraId="288A374A" w14:textId="77777777" w:rsidTr="005C5A4F">
        <w:trPr>
          <w:trHeight w:val="410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3A913" w14:textId="77777777" w:rsidR="006A7019" w:rsidRPr="006A7019" w:rsidRDefault="006A7019" w:rsidP="006A7019">
            <w:pPr>
              <w:numPr>
                <w:ilvl w:val="0"/>
                <w:numId w:val="1"/>
              </w:numPr>
              <w:autoSpaceDN w:val="0"/>
              <w:spacing w:after="0" w:line="240" w:lineRule="auto"/>
              <w:contextualSpacing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19FC04" w14:textId="49C8670E" w:rsidR="006A7019" w:rsidRPr="006A7019" w:rsidRDefault="006F2DDA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Stelaż - metal malowany proszkowo, profil 40x40 mm, między blatem a stelażem dystans 10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E6158B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D56B82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6A7019" w:rsidRPr="006A7019" w14:paraId="4145E1B8" w14:textId="77777777" w:rsidTr="005C5A4F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77DC49" w14:textId="77777777" w:rsidR="006A7019" w:rsidRPr="006A7019" w:rsidRDefault="006A7019" w:rsidP="006A7019">
            <w:pPr>
              <w:numPr>
                <w:ilvl w:val="0"/>
                <w:numId w:val="1"/>
              </w:numPr>
              <w:autoSpaceDN w:val="0"/>
              <w:spacing w:after="0" w:line="240" w:lineRule="auto"/>
              <w:contextualSpacing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747E6" w14:textId="77777777" w:rsidR="006F2DDA" w:rsidRPr="00B9528E" w:rsidRDefault="006F2DDA" w:rsidP="006F2DDA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Osłona do biurka</w:t>
            </w:r>
          </w:p>
          <w:p w14:paraId="0DBF2E3E" w14:textId="3F186833" w:rsidR="006F2DDA" w:rsidRPr="00B9528E" w:rsidRDefault="006F2DDA" w:rsidP="006F2DDA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Wysokość: 400 mm Szerokość: 1200 mm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(±2 mm)</w:t>
            </w: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Głębokość: 18 mmc</w:t>
            </w:r>
          </w:p>
          <w:p w14:paraId="664AC485" w14:textId="7736DC86" w:rsidR="006A7019" w:rsidRPr="006A7019" w:rsidRDefault="006F2DDA" w:rsidP="006F2DDA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płyta </w:t>
            </w:r>
            <w:proofErr w:type="spellStart"/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melaminowana</w:t>
            </w:r>
            <w:proofErr w:type="spellEnd"/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18 mm, w wyposażeniu kątowniki do mocowania: uchwyt uniwersalny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200A6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BFD472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6A7019" w:rsidRPr="006A7019" w14:paraId="5376BC13" w14:textId="77777777" w:rsidTr="005C5A4F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1348C" w14:textId="77777777" w:rsidR="006A7019" w:rsidRPr="006A7019" w:rsidRDefault="006A7019" w:rsidP="006A7019">
            <w:pPr>
              <w:numPr>
                <w:ilvl w:val="0"/>
                <w:numId w:val="1"/>
              </w:numPr>
              <w:autoSpaceDN w:val="0"/>
              <w:spacing w:after="0" w:line="240" w:lineRule="auto"/>
              <w:contextualSpacing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4D9E6" w14:textId="77777777" w:rsidR="006F2DDA" w:rsidRPr="00B9528E" w:rsidRDefault="006F2DDA" w:rsidP="006F2DDA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Kontener</w:t>
            </w:r>
          </w:p>
          <w:p w14:paraId="4FAB0143" w14:textId="77777777" w:rsidR="006F2DDA" w:rsidRDefault="006F2DDA" w:rsidP="006F2DDA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Wysokość: 586 mm Szerokość: 402 mm Głębokość: 600 mm</w:t>
            </w: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</w:p>
          <w:p w14:paraId="416C468A" w14:textId="590FD6A9" w:rsidR="006F2DDA" w:rsidRPr="00B9528E" w:rsidRDefault="006F2DDA" w:rsidP="006F2DDA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Kółka - Ø50 mm, dwa z hamulcem;</w:t>
            </w:r>
          </w:p>
          <w:p w14:paraId="456361CB" w14:textId="5C228B41" w:rsidR="006F2DDA" w:rsidRPr="00B9528E" w:rsidRDefault="00EF4E44" w:rsidP="006F2DDA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zamek centralny - łamany kluczyk</w:t>
            </w:r>
          </w:p>
          <w:p w14:paraId="3079BD7F" w14:textId="25983B2A" w:rsidR="006A7019" w:rsidRPr="006A7019" w:rsidRDefault="006F2DDA" w:rsidP="006F2DDA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Wieniec górny - płyta </w:t>
            </w:r>
            <w:proofErr w:type="spellStart"/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melaminowana</w:t>
            </w:r>
            <w:proofErr w:type="spellEnd"/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18mm, obrzeża ABS 2 mm; • Korpus - płyta </w:t>
            </w:r>
            <w:proofErr w:type="spellStart"/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melaminowana</w:t>
            </w:r>
            <w:proofErr w:type="spellEnd"/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18 mm, obrzeża ABS 2 mm; • Front - płyta </w:t>
            </w:r>
            <w:proofErr w:type="spellStart"/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melaminowana</w:t>
            </w:r>
            <w:proofErr w:type="spellEnd"/>
            <w:r w:rsidRPr="00B9528E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18 mm, obrzeża ABS 2 mm;; • Szuflady płytowe - prowadnice rolkowe, nośność 25 kg, wysunięcie 80%, głębokość 500 mm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67746C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A316C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6A7019" w:rsidRPr="006A7019" w14:paraId="18E36810" w14:textId="77777777" w:rsidTr="005C5A4F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19F574" w14:textId="77777777" w:rsidR="006A7019" w:rsidRPr="006A7019" w:rsidRDefault="006A7019" w:rsidP="006A7019">
            <w:pPr>
              <w:numPr>
                <w:ilvl w:val="0"/>
                <w:numId w:val="1"/>
              </w:numPr>
              <w:autoSpaceDN w:val="0"/>
              <w:spacing w:after="0" w:line="240" w:lineRule="auto"/>
              <w:contextualSpacing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A20BC" w14:textId="08C9B66E" w:rsidR="006A7019" w:rsidRPr="006A7019" w:rsidRDefault="009D245E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Powierzchnia odporna na działanie środków dezynfekcyjnych używanych w gabinetach lekarskich i zabiegowych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68B9D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56CC2B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6A7019" w:rsidRPr="006A7019" w14:paraId="73437C7F" w14:textId="77777777" w:rsidTr="005C5A4F">
        <w:trPr>
          <w:trHeight w:val="57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BEA81" w14:textId="77777777" w:rsidR="006A7019" w:rsidRPr="006A7019" w:rsidRDefault="006A7019" w:rsidP="006A7019">
            <w:pPr>
              <w:numPr>
                <w:ilvl w:val="0"/>
                <w:numId w:val="1"/>
              </w:numPr>
              <w:autoSpaceDN w:val="0"/>
              <w:spacing w:after="0" w:line="240" w:lineRule="auto"/>
              <w:contextualSpacing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4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0035A6" w14:textId="5B73D661" w:rsidR="006A7019" w:rsidRPr="006A7019" w:rsidRDefault="00713592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6A7019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  <w:t>Kraj producenta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6F286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62FAFC" w14:textId="77777777" w:rsidR="006A7019" w:rsidRPr="006A7019" w:rsidRDefault="006A7019" w:rsidP="006A7019">
            <w:pPr>
              <w:autoSpaceDN w:val="0"/>
              <w:spacing w:after="0" w:line="240" w:lineRule="auto"/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787BB214" w14:textId="77777777" w:rsidR="006A7019" w:rsidRPr="006A7019" w:rsidRDefault="006A7019" w:rsidP="006A7019">
      <w:pPr>
        <w:autoSpaceDN w:val="0"/>
        <w:spacing w:after="0" w:line="240" w:lineRule="auto"/>
        <w:rPr>
          <w:rFonts w:ascii="Calibri" w:eastAsia="Times New Roman" w:hAnsi="Calibri" w:cs="Calibri"/>
          <w:kern w:val="3"/>
          <w:sz w:val="20"/>
          <w:szCs w:val="20"/>
          <w:lang w:eastAsia="zh-CN" w:bidi="hi-IN"/>
          <w14:ligatures w14:val="none"/>
        </w:rPr>
      </w:pPr>
    </w:p>
    <w:p w14:paraId="6CD74F7B" w14:textId="77777777" w:rsidR="00C74E8A" w:rsidRDefault="00C74E8A"/>
    <w:sectPr w:rsidR="00C74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3C2781"/>
    <w:multiLevelType w:val="hybridMultilevel"/>
    <w:tmpl w:val="7CDA25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3700823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770B"/>
    <w:rsid w:val="00000CAF"/>
    <w:rsid w:val="0010770B"/>
    <w:rsid w:val="001B1028"/>
    <w:rsid w:val="003B2662"/>
    <w:rsid w:val="003E3356"/>
    <w:rsid w:val="004A7762"/>
    <w:rsid w:val="004C4ADD"/>
    <w:rsid w:val="005C5A4F"/>
    <w:rsid w:val="006A7019"/>
    <w:rsid w:val="006C392A"/>
    <w:rsid w:val="006E7958"/>
    <w:rsid w:val="006F2DDA"/>
    <w:rsid w:val="00713592"/>
    <w:rsid w:val="00896337"/>
    <w:rsid w:val="009C7E17"/>
    <w:rsid w:val="009D245E"/>
    <w:rsid w:val="00B9528E"/>
    <w:rsid w:val="00C027A4"/>
    <w:rsid w:val="00C74E8A"/>
    <w:rsid w:val="00D06949"/>
    <w:rsid w:val="00EF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BA34EA"/>
  <w15:chartTrackingRefBased/>
  <w15:docId w15:val="{655ECC36-B499-45D2-AACC-1823CB25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077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077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0770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077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0770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077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077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077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077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770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0770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0770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0770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0770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077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077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077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077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077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077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077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077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077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077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077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0770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0770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0770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0770B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16</cp:revision>
  <dcterms:created xsi:type="dcterms:W3CDTF">2026-01-29T15:55:00Z</dcterms:created>
  <dcterms:modified xsi:type="dcterms:W3CDTF">2026-01-29T16:07:00Z</dcterms:modified>
</cp:coreProperties>
</file>